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02229" w:rsidRDefault="001A7E88" w:rsidP="009F6C7A">
      <w:pPr>
        <w:pStyle w:val="BodyTextIndent"/>
        <w:spacing w:after="160" w:line="240" w:lineRule="auto"/>
        <w:ind w:left="567" w:right="565" w:firstLine="0"/>
        <w:jc w:val="center"/>
        <w:rPr>
          <w:rFonts w:ascii="GHEA Grapalat" w:hAnsi="GHEA Grapalat"/>
          <w:i w:val="0"/>
          <w:sz w:val="22"/>
          <w:szCs w:val="22"/>
        </w:rPr>
      </w:pPr>
      <w:r w:rsidRPr="00B02229">
        <w:rPr>
          <w:rFonts w:ascii="GHEA Grapalat" w:hAnsi="GHEA Grapalat"/>
          <w:i w:val="0"/>
          <w:sz w:val="22"/>
          <w:szCs w:val="22"/>
        </w:rPr>
        <w:t>NOTICE</w:t>
      </w:r>
      <w:r w:rsidRPr="00B02229">
        <w:rPr>
          <w:rFonts w:ascii="GHEA Grapalat" w:hAnsi="GHEA Grapalat"/>
          <w:i w:val="0"/>
          <w:sz w:val="22"/>
          <w:szCs w:val="22"/>
          <w:lang w:val="en-US"/>
        </w:rPr>
        <w:br/>
      </w:r>
      <w:r w:rsidRPr="00B02229">
        <w:rPr>
          <w:rFonts w:ascii="GHEA Grapalat" w:hAnsi="GHEA Grapalat"/>
          <w:i w:val="0"/>
          <w:sz w:val="22"/>
          <w:szCs w:val="22"/>
        </w:rPr>
        <w:t>ON PRICE QUOTATION</w:t>
      </w:r>
    </w:p>
    <w:p w:rsidR="00493023" w:rsidRPr="00B02229"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B02229">
        <w:rPr>
          <w:rFonts w:ascii="GHEA Grapalat" w:hAnsi="GHEA Grapalat"/>
          <w:i w:val="0"/>
          <w:color w:val="000000"/>
          <w:sz w:val="22"/>
          <w:szCs w:val="22"/>
        </w:rPr>
        <w:t xml:space="preserve">This text of the notice is approved by the </w:t>
      </w:r>
      <w:r w:rsidR="008F37D5" w:rsidRPr="00B02229">
        <w:rPr>
          <w:rFonts w:ascii="GHEA Grapalat" w:hAnsi="GHEA Grapalat"/>
          <w:i w:val="0"/>
          <w:color w:val="000000"/>
          <w:sz w:val="22"/>
          <w:szCs w:val="22"/>
        </w:rPr>
        <w:t xml:space="preserve">decision N 1 of </w:t>
      </w:r>
      <w:r w:rsidR="0014683D" w:rsidRPr="00B02229">
        <w:rPr>
          <w:rFonts w:ascii="GHEA Grapalat" w:hAnsi="GHEA Grapalat"/>
          <w:i w:val="0"/>
          <w:color w:val="000000"/>
          <w:sz w:val="22"/>
          <w:szCs w:val="22"/>
        </w:rPr>
        <w:t>May</w:t>
      </w:r>
      <w:r w:rsidR="008F37D5" w:rsidRPr="00B02229">
        <w:rPr>
          <w:rFonts w:ascii="GHEA Grapalat" w:hAnsi="GHEA Grapalat"/>
          <w:i w:val="0"/>
          <w:color w:val="000000"/>
          <w:sz w:val="22"/>
          <w:szCs w:val="22"/>
        </w:rPr>
        <w:t xml:space="preserve"> </w:t>
      </w:r>
      <w:r w:rsidR="0014683D" w:rsidRPr="00B02229">
        <w:rPr>
          <w:rFonts w:ascii="GHEA Grapalat" w:hAnsi="GHEA Grapalat"/>
          <w:i w:val="0"/>
          <w:color w:val="000000"/>
          <w:sz w:val="22"/>
          <w:szCs w:val="22"/>
        </w:rPr>
        <w:t>2</w:t>
      </w:r>
      <w:r w:rsidRPr="00B02229">
        <w:rPr>
          <w:rFonts w:ascii="GHEA Grapalat" w:hAnsi="GHEA Grapalat"/>
          <w:i w:val="0"/>
          <w:color w:val="000000"/>
          <w:sz w:val="22"/>
          <w:szCs w:val="22"/>
        </w:rPr>
        <w:t xml:space="preserve">, 2025 </w:t>
      </w:r>
    </w:p>
    <w:p w:rsidR="001A7E88" w:rsidRPr="00B02229"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B02229">
        <w:rPr>
          <w:rFonts w:ascii="GHEA Grapalat" w:hAnsi="GHEA Grapalat"/>
          <w:i w:val="0"/>
          <w:color w:val="000000"/>
          <w:sz w:val="22"/>
          <w:szCs w:val="22"/>
        </w:rPr>
        <w:t>of the Price Quotation</w:t>
      </w:r>
      <w:r w:rsidR="002D7F77" w:rsidRPr="00B02229">
        <w:rPr>
          <w:rFonts w:ascii="GHEA Grapalat" w:hAnsi="GHEA Grapalat"/>
          <w:i w:val="0"/>
          <w:color w:val="000000"/>
          <w:sz w:val="22"/>
          <w:szCs w:val="22"/>
        </w:rPr>
        <w:t xml:space="preserve"> </w:t>
      </w:r>
      <w:r w:rsidRPr="00B02229">
        <w:rPr>
          <w:rFonts w:ascii="GHEA Grapalat" w:hAnsi="GHEA Grapalat"/>
          <w:i w:val="0"/>
          <w:color w:val="000000"/>
          <w:sz w:val="22"/>
          <w:szCs w:val="22"/>
        </w:rPr>
        <w:t>Commission</w:t>
      </w:r>
    </w:p>
    <w:p w:rsidR="001A7E88" w:rsidRPr="00B02229" w:rsidRDefault="001A7E88" w:rsidP="009F6C7A">
      <w:pPr>
        <w:pStyle w:val="BodyTextIndent"/>
        <w:spacing w:line="240" w:lineRule="auto"/>
        <w:ind w:right="562" w:firstLine="0"/>
        <w:rPr>
          <w:rFonts w:ascii="GHEA Grapalat" w:hAnsi="GHEA Grapalat"/>
          <w:i w:val="0"/>
          <w:color w:val="000000"/>
          <w:sz w:val="22"/>
          <w:szCs w:val="22"/>
        </w:rPr>
      </w:pPr>
    </w:p>
    <w:p w:rsidR="00886993" w:rsidRPr="00B02229" w:rsidRDefault="00C148CA" w:rsidP="00886993">
      <w:pPr>
        <w:pStyle w:val="BodyTextIndent"/>
        <w:spacing w:after="160" w:line="240" w:lineRule="auto"/>
        <w:rPr>
          <w:sz w:val="22"/>
          <w:szCs w:val="22"/>
        </w:rPr>
      </w:pPr>
      <w:r w:rsidRPr="00B02229">
        <w:rPr>
          <w:rFonts w:ascii="GHEA Grapalat" w:hAnsi="GHEA Grapalat"/>
          <w:i w:val="0"/>
          <w:color w:val="000000"/>
          <w:sz w:val="22"/>
          <w:szCs w:val="22"/>
        </w:rPr>
        <w:t xml:space="preserve">                                      </w:t>
      </w:r>
      <w:r w:rsidR="001A7E88" w:rsidRPr="00B02229">
        <w:rPr>
          <w:rFonts w:ascii="GHEA Grapalat" w:hAnsi="GHEA Grapalat"/>
          <w:i w:val="0"/>
          <w:color w:val="000000"/>
          <w:sz w:val="22"/>
          <w:szCs w:val="22"/>
        </w:rPr>
        <w:t xml:space="preserve">Code of the price quotation </w:t>
      </w:r>
      <w:r w:rsidR="00094D93" w:rsidRPr="00B02229">
        <w:rPr>
          <w:rFonts w:ascii="GHEA Grapalat" w:hAnsi="GHEA Grapalat"/>
          <w:i w:val="0"/>
          <w:sz w:val="22"/>
          <w:szCs w:val="22"/>
        </w:rPr>
        <w:t>HHQK-GH</w:t>
      </w:r>
      <w:r w:rsidR="003A39FA" w:rsidRPr="00B02229">
        <w:rPr>
          <w:rFonts w:ascii="GHEA Grapalat" w:hAnsi="GHEA Grapalat"/>
          <w:i w:val="0"/>
          <w:sz w:val="22"/>
          <w:szCs w:val="22"/>
        </w:rPr>
        <w:t>Ts</w:t>
      </w:r>
      <w:r w:rsidR="00094D93" w:rsidRPr="00B02229">
        <w:rPr>
          <w:rFonts w:ascii="GHEA Grapalat" w:hAnsi="GHEA Grapalat"/>
          <w:i w:val="0"/>
          <w:sz w:val="22"/>
          <w:szCs w:val="22"/>
        </w:rPr>
        <w:t>DzB-</w:t>
      </w:r>
      <w:r w:rsidR="00A60062" w:rsidRPr="00B02229">
        <w:rPr>
          <w:rFonts w:ascii="GHEA Grapalat" w:hAnsi="GHEA Grapalat"/>
          <w:i w:val="0"/>
          <w:sz w:val="22"/>
          <w:szCs w:val="22"/>
        </w:rPr>
        <w:t>2</w:t>
      </w:r>
      <w:r w:rsidR="009213EC" w:rsidRPr="00B02229">
        <w:rPr>
          <w:rFonts w:ascii="GHEA Grapalat" w:hAnsi="GHEA Grapalat"/>
          <w:i w:val="0"/>
          <w:sz w:val="22"/>
          <w:szCs w:val="22"/>
        </w:rPr>
        <w:t>5/</w:t>
      </w:r>
      <w:r w:rsidR="008F37D5" w:rsidRPr="00B02229">
        <w:rPr>
          <w:rFonts w:ascii="GHEA Grapalat" w:hAnsi="GHEA Grapalat"/>
          <w:i w:val="0"/>
          <w:sz w:val="22"/>
          <w:szCs w:val="22"/>
        </w:rPr>
        <w:t>1</w:t>
      </w:r>
      <w:r w:rsidR="0014683D" w:rsidRPr="00B02229">
        <w:rPr>
          <w:rFonts w:ascii="GHEA Grapalat" w:hAnsi="GHEA Grapalat"/>
          <w:i w:val="0"/>
          <w:sz w:val="22"/>
          <w:szCs w:val="22"/>
        </w:rPr>
        <w:t>4</w:t>
      </w:r>
    </w:p>
    <w:p w:rsidR="00886993" w:rsidRPr="00B02229" w:rsidRDefault="00886993" w:rsidP="00886993">
      <w:pPr>
        <w:pStyle w:val="BodyTextIndent"/>
        <w:spacing w:after="160" w:line="240" w:lineRule="auto"/>
      </w:pPr>
    </w:p>
    <w:p w:rsidR="001A7E88" w:rsidRPr="00B02229" w:rsidRDefault="001A7E88" w:rsidP="0088699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1A7E88" w:rsidRPr="00B02229" w:rsidRDefault="001A7E88" w:rsidP="00A51C22">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B350C" w:rsidRPr="00B02229">
        <w:rPr>
          <w:rFonts w:ascii="GHEA Grapalat" w:hAnsi="GHEA Grapalat"/>
          <w:i w:val="0"/>
          <w:color w:val="000000"/>
        </w:rPr>
        <w:t>of</w:t>
      </w:r>
      <w:r w:rsidRPr="00B02229">
        <w:rPr>
          <w:rFonts w:ascii="GHEA Grapalat" w:hAnsi="GHEA Grapalat"/>
          <w:i w:val="0"/>
          <w:color w:val="000000"/>
        </w:rPr>
        <w:t xml:space="preserve"> </w:t>
      </w:r>
      <w:r w:rsidR="008F37D5" w:rsidRPr="00B02229">
        <w:rPr>
          <w:rFonts w:ascii="GHEA Grapalat" w:hAnsi="GHEA Grapalat"/>
          <w:b/>
          <w:i w:val="0"/>
          <w:color w:val="000000"/>
        </w:rPr>
        <w:t xml:space="preserve">Simple urban planning expertise service for the construction of the new gymnasium of the "Yerevan </w:t>
      </w:r>
      <w:proofErr w:type="spellStart"/>
      <w:r w:rsidR="008F37D5" w:rsidRPr="00B02229">
        <w:rPr>
          <w:rFonts w:ascii="GHEA Grapalat" w:hAnsi="GHEA Grapalat"/>
          <w:b/>
          <w:i w:val="0"/>
          <w:color w:val="000000"/>
        </w:rPr>
        <w:t>Mikayel</w:t>
      </w:r>
      <w:proofErr w:type="spellEnd"/>
      <w:r w:rsidR="008F37D5" w:rsidRPr="00B02229">
        <w:rPr>
          <w:rFonts w:ascii="GHEA Grapalat" w:hAnsi="GHEA Grapalat"/>
          <w:b/>
          <w:i w:val="0"/>
          <w:color w:val="000000"/>
        </w:rPr>
        <w:t xml:space="preserve"> </w:t>
      </w:r>
      <w:proofErr w:type="spellStart"/>
      <w:r w:rsidR="008F37D5" w:rsidRPr="00B02229">
        <w:rPr>
          <w:rFonts w:ascii="GHEA Grapalat" w:hAnsi="GHEA Grapalat"/>
          <w:b/>
          <w:i w:val="0"/>
          <w:color w:val="000000"/>
        </w:rPr>
        <w:t>Nalbandyan</w:t>
      </w:r>
      <w:proofErr w:type="spellEnd"/>
      <w:r w:rsidR="008F37D5" w:rsidRPr="00B02229">
        <w:rPr>
          <w:rFonts w:ascii="GHEA Grapalat" w:hAnsi="GHEA Grapalat"/>
          <w:b/>
          <w:i w:val="0"/>
          <w:color w:val="000000"/>
        </w:rPr>
        <w:t xml:space="preserve"> Primary School No. 33" SNCO in the territory of the "</w:t>
      </w:r>
      <w:proofErr w:type="spellStart"/>
      <w:r w:rsidR="008F37D5" w:rsidRPr="00B02229">
        <w:rPr>
          <w:rFonts w:ascii="GHEA Grapalat" w:hAnsi="GHEA Grapalat"/>
          <w:b/>
          <w:i w:val="0"/>
          <w:color w:val="000000"/>
        </w:rPr>
        <w:t>Dzorakap</w:t>
      </w:r>
      <w:proofErr w:type="spellEnd"/>
      <w:r w:rsidR="008F37D5" w:rsidRPr="00B02229">
        <w:rPr>
          <w:rFonts w:ascii="GHEA Grapalat" w:hAnsi="GHEA Grapalat"/>
          <w:b/>
          <w:i w:val="0"/>
          <w:color w:val="000000"/>
        </w:rPr>
        <w:t xml:space="preserve"> Secondary School" SNCO in the Ani community of the Shirak region of the Republic of Armenia</w:t>
      </w:r>
      <w:r w:rsidR="00291404" w:rsidRPr="00B02229">
        <w:rPr>
          <w:rFonts w:ascii="GHEA Grapalat" w:hAnsi="GHEA Grapalat"/>
          <w:i w:val="0"/>
          <w:color w:val="000000"/>
        </w:rPr>
        <w:t xml:space="preserve"> </w:t>
      </w:r>
      <w:r w:rsidRPr="00B02229">
        <w:rPr>
          <w:rFonts w:ascii="GHEA Grapalat" w:hAnsi="GHEA Grapalat"/>
          <w:i w:val="0"/>
          <w:color w:val="000000"/>
        </w:rPr>
        <w:t>(hereinafter referred to as "the contract").</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B02229" w:rsidRDefault="002D711B" w:rsidP="009F6C7A">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1A7E88" w:rsidRPr="00B02229" w:rsidRDefault="001A7E88" w:rsidP="009F6C7A">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rPr>
        <w:t xml:space="preserve">The bids for the price quotation must be submitted electronically, through </w:t>
      </w:r>
      <w:proofErr w:type="spellStart"/>
      <w:r w:rsidRPr="00B02229">
        <w:rPr>
          <w:rFonts w:ascii="GHEA Grapalat" w:hAnsi="GHEA Grapalat"/>
          <w:b/>
          <w:i w:val="0"/>
        </w:rPr>
        <w:t>Armeps</w:t>
      </w:r>
      <w:proofErr w:type="spellEnd"/>
      <w:r w:rsidRPr="00B02229">
        <w:rPr>
          <w:rFonts w:ascii="GHEA Grapalat" w:hAnsi="GHEA Grapalat"/>
          <w:b/>
          <w:i w:val="0"/>
        </w:rPr>
        <w:t xml:space="preserve"> (</w:t>
      </w:r>
      <w:hyperlink r:id="rId5">
        <w:r w:rsidRPr="00B02229">
          <w:rPr>
            <w:rFonts w:ascii="GHEA Grapalat" w:hAnsi="GHEA Grapalat"/>
            <w:b/>
            <w:i w:val="0"/>
            <w:u w:val="single"/>
          </w:rPr>
          <w:t>www.armeps.am</w:t>
        </w:r>
      </w:hyperlink>
      <w:r w:rsidRPr="00B02229">
        <w:rPr>
          <w:rFonts w:ascii="GHEA Grapalat" w:hAnsi="GHEA Grapalat"/>
          <w:b/>
          <w:i w:val="0"/>
        </w:rPr>
        <w:t xml:space="preserve">) system of electronic procurement, </w:t>
      </w:r>
      <w:r w:rsidR="00705749" w:rsidRPr="00B02229">
        <w:rPr>
          <w:rFonts w:ascii="GHEA Grapalat" w:hAnsi="GHEA Grapalat"/>
          <w:b/>
          <w:i w:val="0"/>
          <w:color w:val="000000"/>
        </w:rPr>
        <w:t xml:space="preserve">May </w:t>
      </w:r>
      <w:r w:rsidR="0014683D" w:rsidRPr="00B02229">
        <w:rPr>
          <w:rFonts w:ascii="GHEA Grapalat" w:hAnsi="GHEA Grapalat"/>
          <w:b/>
          <w:i w:val="0"/>
          <w:color w:val="000000"/>
        </w:rPr>
        <w:t>12</w:t>
      </w:r>
      <w:r w:rsidR="00AB7677" w:rsidRPr="00B02229">
        <w:rPr>
          <w:rFonts w:ascii="GHEA Grapalat" w:hAnsi="GHEA Grapalat"/>
          <w:b/>
          <w:i w:val="0"/>
          <w:color w:val="000000"/>
        </w:rPr>
        <w:t>, 2025, 1</w:t>
      </w:r>
      <w:r w:rsidR="0053565D" w:rsidRPr="00B02229">
        <w:rPr>
          <w:rFonts w:ascii="GHEA Grapalat" w:hAnsi="GHEA Grapalat"/>
          <w:b/>
          <w:i w:val="0"/>
          <w:color w:val="000000"/>
        </w:rPr>
        <w:t>1</w:t>
      </w:r>
      <w:r w:rsidR="00555793" w:rsidRPr="00B02229">
        <w:rPr>
          <w:rFonts w:ascii="GHEA Grapalat" w:hAnsi="GHEA Grapalat"/>
          <w:b/>
          <w:i w:val="0"/>
          <w:color w:val="000000"/>
        </w:rPr>
        <w:t>:30 am</w:t>
      </w:r>
      <w:r w:rsidRPr="00B02229">
        <w:rPr>
          <w:rFonts w:ascii="GHEA Grapalat" w:hAnsi="GHEA Grapalat"/>
          <w:i w:val="0"/>
          <w:color w:val="000000"/>
        </w:rPr>
        <w:t xml:space="preserve">. The bids may, in addition to Armenian, also be submitted in English or Russian.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w:t>
      </w:r>
      <w:r w:rsidR="00406DCD" w:rsidRPr="00B02229">
        <w:rPr>
          <w:rFonts w:ascii="GHEA Grapalat" w:hAnsi="GHEA Grapalat"/>
          <w:b/>
          <w:i w:val="0"/>
          <w:color w:val="000000"/>
        </w:rPr>
        <w:t xml:space="preserve">ctronic procurement, at </w:t>
      </w:r>
      <w:r w:rsidR="00A60062" w:rsidRPr="00B02229">
        <w:rPr>
          <w:rFonts w:ascii="GHEA Grapalat" w:hAnsi="GHEA Grapalat"/>
          <w:b/>
          <w:i w:val="0"/>
          <w:color w:val="000000"/>
        </w:rPr>
        <w:t xml:space="preserve">by </w:t>
      </w:r>
      <w:r w:rsidR="00705749" w:rsidRPr="00B02229">
        <w:rPr>
          <w:rFonts w:ascii="GHEA Grapalat" w:hAnsi="GHEA Grapalat"/>
          <w:b/>
          <w:i w:val="0"/>
          <w:color w:val="000000"/>
        </w:rPr>
        <w:t xml:space="preserve">May </w:t>
      </w:r>
      <w:r w:rsidR="0014683D" w:rsidRPr="00B02229">
        <w:rPr>
          <w:rFonts w:ascii="GHEA Grapalat" w:hAnsi="GHEA Grapalat"/>
          <w:b/>
          <w:i w:val="0"/>
          <w:color w:val="000000"/>
        </w:rPr>
        <w:t>12</w:t>
      </w:r>
      <w:r w:rsidR="00291404" w:rsidRPr="00B02229">
        <w:rPr>
          <w:rFonts w:ascii="GHEA Grapalat" w:hAnsi="GHEA Grapalat"/>
          <w:b/>
          <w:i w:val="0"/>
          <w:color w:val="000000"/>
        </w:rPr>
        <w:t>, 202</w:t>
      </w:r>
      <w:r w:rsidR="00555793" w:rsidRPr="00B02229">
        <w:rPr>
          <w:rFonts w:ascii="GHEA Grapalat" w:hAnsi="GHEA Grapalat"/>
          <w:b/>
          <w:i w:val="0"/>
          <w:color w:val="000000"/>
        </w:rPr>
        <w:t>5</w:t>
      </w:r>
      <w:r w:rsidR="00AB7677" w:rsidRPr="00B02229">
        <w:rPr>
          <w:rFonts w:ascii="GHEA Grapalat" w:hAnsi="GHEA Grapalat"/>
          <w:b/>
          <w:i w:val="0"/>
          <w:color w:val="000000"/>
        </w:rPr>
        <w:t>, 1</w:t>
      </w:r>
      <w:r w:rsidR="0053565D" w:rsidRPr="00B02229">
        <w:rPr>
          <w:rFonts w:ascii="GHEA Grapalat" w:hAnsi="GHEA Grapalat"/>
          <w:b/>
          <w:i w:val="0"/>
          <w:color w:val="000000"/>
        </w:rPr>
        <w:t>1</w:t>
      </w:r>
      <w:r w:rsidR="00291404" w:rsidRPr="00B02229">
        <w:rPr>
          <w:rFonts w:ascii="GHEA Grapalat" w:hAnsi="GHEA Grapalat"/>
          <w:b/>
          <w:i w:val="0"/>
          <w:color w:val="000000"/>
        </w:rPr>
        <w:t>:30 am</w:t>
      </w:r>
      <w:r w:rsidRPr="00B02229">
        <w:rPr>
          <w:rFonts w:ascii="GHEA Grapalat" w:hAnsi="GHEA Grapalat"/>
          <w:i w:val="0"/>
          <w:color w:val="000000"/>
        </w:rPr>
        <w:t xml:space="preserve">. </w:t>
      </w:r>
    </w:p>
    <w:p w:rsidR="007D1958" w:rsidRPr="00B02229" w:rsidRDefault="001A7E88" w:rsidP="007D1958">
      <w:pPr>
        <w:pStyle w:val="BodyTextIndent"/>
        <w:spacing w:after="120" w:line="240" w:lineRule="auto"/>
        <w:ind w:firstLine="567"/>
        <w:rPr>
          <w:rFonts w:ascii="GHEA Grapalat" w:hAnsi="GHEA Grapalat"/>
          <w:i w:val="0"/>
        </w:rPr>
      </w:pPr>
      <w:r w:rsidRPr="00B02229">
        <w:rPr>
          <w:rFonts w:ascii="GHEA Grapalat" w:hAnsi="GHEA Grapalat"/>
          <w:i w:val="0"/>
        </w:rPr>
        <w:t xml:space="preserve">The appeals </w:t>
      </w:r>
      <w:r w:rsidR="007D1958" w:rsidRPr="00B02229">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 xml:space="preserve">For receiving additional information </w:t>
      </w:r>
      <w:r w:rsidR="00406DCD" w:rsidRPr="00B02229">
        <w:rPr>
          <w:rFonts w:ascii="GHEA Grapalat" w:hAnsi="GHEA Grapalat"/>
          <w:i w:val="0"/>
          <w:color w:val="000000"/>
        </w:rPr>
        <w:t xml:space="preserve">concerning this notice, you may </w:t>
      </w:r>
      <w:r w:rsidRPr="00B02229">
        <w:rPr>
          <w:rFonts w:ascii="GHEA Grapalat" w:hAnsi="GHEA Grapalat"/>
          <w:i w:val="0"/>
          <w:color w:val="000000"/>
        </w:rPr>
        <w:t xml:space="preserve">apply to </w:t>
      </w:r>
      <w:r w:rsidR="0037028B" w:rsidRPr="00B02229">
        <w:rPr>
          <w:rFonts w:ascii="GHEA Grapalat" w:hAnsi="GHEA Grapalat"/>
          <w:i w:val="0"/>
          <w:color w:val="000000"/>
        </w:rPr>
        <w:t>Armenuhi Manucharyan</w:t>
      </w:r>
      <w:r w:rsidRPr="00B02229">
        <w:rPr>
          <w:rFonts w:ascii="GHEA Grapalat" w:hAnsi="GHEA Grapalat"/>
          <w:i w:val="0"/>
          <w:color w:val="000000"/>
        </w:rPr>
        <w:t>, Secretary of the Evaluation Commission</w:t>
      </w:r>
      <w:r w:rsidR="00551036" w:rsidRPr="00B02229">
        <w:rPr>
          <w:rFonts w:ascii="GHEA Grapalat" w:hAnsi="GHEA Grapalat"/>
          <w:i w:val="0"/>
          <w:color w:val="000000"/>
        </w:rPr>
        <w:t>.</w:t>
      </w:r>
      <w:bookmarkStart w:id="0" w:name="_GoBack"/>
      <w:bookmarkEnd w:id="0"/>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4683D"/>
    <w:rsid w:val="00166B0D"/>
    <w:rsid w:val="001A7E88"/>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565D"/>
    <w:rsid w:val="00536795"/>
    <w:rsid w:val="00551036"/>
    <w:rsid w:val="00555793"/>
    <w:rsid w:val="0056556B"/>
    <w:rsid w:val="00570166"/>
    <w:rsid w:val="00582781"/>
    <w:rsid w:val="005D1820"/>
    <w:rsid w:val="005D27DC"/>
    <w:rsid w:val="006D456C"/>
    <w:rsid w:val="00705749"/>
    <w:rsid w:val="00706D73"/>
    <w:rsid w:val="00732509"/>
    <w:rsid w:val="007A0C4A"/>
    <w:rsid w:val="007D1958"/>
    <w:rsid w:val="00821DD0"/>
    <w:rsid w:val="00886993"/>
    <w:rsid w:val="008C179F"/>
    <w:rsid w:val="008F37D5"/>
    <w:rsid w:val="00903B25"/>
    <w:rsid w:val="009213EC"/>
    <w:rsid w:val="00945998"/>
    <w:rsid w:val="009B3971"/>
    <w:rsid w:val="009C0C96"/>
    <w:rsid w:val="009F6C7A"/>
    <w:rsid w:val="00A10655"/>
    <w:rsid w:val="00A107DE"/>
    <w:rsid w:val="00A51C22"/>
    <w:rsid w:val="00A540CD"/>
    <w:rsid w:val="00A60062"/>
    <w:rsid w:val="00A64C63"/>
    <w:rsid w:val="00A977A5"/>
    <w:rsid w:val="00AB7677"/>
    <w:rsid w:val="00AD10D0"/>
    <w:rsid w:val="00B02229"/>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105</cp:revision>
  <dcterms:created xsi:type="dcterms:W3CDTF">2019-03-14T09:22:00Z</dcterms:created>
  <dcterms:modified xsi:type="dcterms:W3CDTF">2025-05-02T10:43:00Z</dcterms:modified>
</cp:coreProperties>
</file>